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580DB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580DB1">
              <w:rPr>
                <w:rFonts w:cs="Tahoma" w:hint="cs"/>
                <w:rtl/>
              </w:rPr>
              <w:t>کاربرد نرم افزارهای حسابداری پیشرفته</w:t>
            </w:r>
            <w:r>
              <w:rPr>
                <w:rFonts w:cs="Tahoma" w:hint="cs"/>
                <w:rtl/>
              </w:rPr>
              <w:t xml:space="preserve">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8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4A624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="00580DB1">
              <w:rPr>
                <w:rFonts w:cs="Tahoma" w:hint="cs"/>
                <w:rtl/>
              </w:rPr>
              <w:t xml:space="preserve">کاربرد نرم افزارهای حسابداری </w:t>
            </w:r>
            <w:r w:rsidR="00E8313F">
              <w:rPr>
                <w:rFonts w:cs="Tahoma" w:hint="cs"/>
                <w:rtl/>
              </w:rPr>
              <w:t xml:space="preserve">مربوط به هفته  :  </w:t>
            </w:r>
            <w:r w:rsidR="004A624E">
              <w:rPr>
                <w:rFonts w:cs="Tahoma" w:hint="cs"/>
                <w:rtl/>
              </w:rPr>
              <w:t>هفتم</w:t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</w:tbl>
    <w:p w:rsidR="004A624E" w:rsidRPr="004A624E" w:rsidRDefault="004A624E" w:rsidP="004A6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4A624E">
        <w:rPr>
          <w:rFonts w:ascii="Times New Roman" w:eastAsia="Times New Roman" w:hAnsi="Times New Roman"/>
          <w:b/>
          <w:bCs/>
          <w:color w:val="CC0000"/>
          <w:sz w:val="28"/>
          <w:szCs w:val="28"/>
          <w:rtl/>
          <w:lang w:bidi="ar-SA"/>
        </w:rPr>
        <w:t>یافتن سلول هايي با فرمت تعریف</w:t>
      </w:r>
      <w:r w:rsidRPr="004A624E">
        <w:rPr>
          <w:rFonts w:ascii="Times New Roman" w:eastAsia="Times New Roman" w:hAnsi="Times New Roman"/>
          <w:b/>
          <w:bCs/>
          <w:color w:val="CC0000"/>
          <w:sz w:val="28"/>
          <w:szCs w:val="28"/>
          <w:lang w:bidi="ar-SA"/>
        </w:rPr>
        <w:t xml:space="preserve"> </w:t>
      </w:r>
      <w:r w:rsidRPr="004A624E">
        <w:rPr>
          <w:rFonts w:ascii="Times New Roman" w:eastAsia="Times New Roman" w:hAnsi="Times New Roman"/>
          <w:b/>
          <w:bCs/>
          <w:color w:val="CC0000"/>
          <w:sz w:val="28"/>
          <w:szCs w:val="28"/>
          <w:rtl/>
          <w:lang w:bidi="ar-SA"/>
        </w:rPr>
        <w:t>شده</w:t>
      </w:r>
    </w:p>
    <w:p w:rsidR="004A624E" w:rsidRPr="004A624E" w:rsidRDefault="004A624E" w:rsidP="004A624E">
      <w:pPr>
        <w:spacing w:before="100" w:beforeAutospacing="1" w:after="100" w:afterAutospacing="1" w:line="240" w:lineRule="auto"/>
        <w:rPr>
          <w:rFonts w:ascii="Times New Roman" w:eastAsia="Times New Roman" w:hAnsi="Times New Roman" w:hint="cs"/>
          <w:sz w:val="24"/>
          <w:szCs w:val="24"/>
          <w:rtl/>
          <w:lang w:bidi="ar-SA"/>
        </w:rPr>
      </w:pP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برای یافتن یک کلمه یا یک سلول خاص با قالب بندی تعریف شده ، کافی است از ترکیب</w:t>
      </w:r>
      <w:r w:rsidRPr="004A624E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کلید های</w:t>
      </w:r>
      <w:r w:rsidRPr="004A624E">
        <w:rPr>
          <w:rFonts w:ascii="Times New Roman" w:eastAsia="Times New Roman" w:hAnsi="Times New Roman"/>
          <w:sz w:val="24"/>
          <w:szCs w:val="24"/>
          <w:lang w:bidi="ar-SA"/>
        </w:rPr>
        <w:t xml:space="preserve">  Ctrl + F )find)  </w:t>
      </w: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استفاده کنيم . این ابزار قادر است داده ها و قالببندی ها</w:t>
      </w:r>
      <w:r w:rsidRPr="004A624E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را یافته و به کاربر نمایش</w:t>
      </w:r>
      <w:r w:rsidRPr="004A624E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دهد</w:t>
      </w:r>
      <w:r w:rsidRPr="004A624E">
        <w:rPr>
          <w:rFonts w:ascii="Times New Roman" w:eastAsia="Times New Roman" w:hAnsi="Times New Roman"/>
          <w:sz w:val="24"/>
          <w:szCs w:val="24"/>
          <w:lang w:bidi="ar-SA"/>
        </w:rPr>
        <w:t xml:space="preserve"> .</w:t>
      </w:r>
    </w:p>
    <w:p w:rsidR="004A624E" w:rsidRPr="004A624E" w:rsidRDefault="004A624E" w:rsidP="004A62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مثال :در جدول زیر سلول های رنگی را بیابید</w:t>
      </w:r>
      <w:r w:rsidRPr="004A624E">
        <w:rPr>
          <w:rFonts w:ascii="Times New Roman" w:eastAsia="Times New Roman" w:hAnsi="Times New Roman"/>
          <w:sz w:val="24"/>
          <w:szCs w:val="24"/>
          <w:lang w:bidi="ar-SA"/>
        </w:rPr>
        <w:t> :</w:t>
      </w:r>
    </w:p>
    <w:p w:rsidR="004A624E" w:rsidRPr="004A624E" w:rsidRDefault="004A624E" w:rsidP="004A62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6010275" cy="4511713"/>
            <wp:effectExtent l="0" t="0" r="0" b="3175"/>
            <wp:docPr id="10" name="Picture 10" descr="../My%20Documents/exell/آموزش%20جامع%20نرم%20افزار%20اکسل%20EXCEL1_files/2285615-1b8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My%20Documents/exell/آموزش%20جامع%20نرم%20افزار%20اکسل%20EXCEL1_files/2285615-1b8_displa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1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/>
    </w:p>
    <w:p w:rsidR="004A624E" w:rsidRPr="004A624E" w:rsidRDefault="004A624E" w:rsidP="004A624E">
      <w:pPr>
        <w:spacing w:after="0" w:line="240" w:lineRule="auto"/>
        <w:jc w:val="center"/>
        <w:rPr>
          <w:rFonts w:ascii="Lotus" w:eastAsia="Times New Roman" w:hAnsi="Lotus" w:hint="cs"/>
          <w:b/>
          <w:bCs/>
          <w:color w:val="FF0000"/>
          <w:sz w:val="28"/>
          <w:szCs w:val="28"/>
          <w:rtl/>
          <w:lang w:bidi="ar-SA"/>
        </w:rPr>
      </w:pPr>
    </w:p>
    <w:p w:rsidR="004A624E" w:rsidRDefault="004A624E" w:rsidP="004A624E">
      <w:pPr>
        <w:spacing w:after="0" w:line="240" w:lineRule="auto"/>
        <w:jc w:val="center"/>
        <w:rPr>
          <w:rFonts w:ascii="Lotus" w:eastAsia="Times New Roman" w:hAnsi="Lotus" w:hint="cs"/>
          <w:b/>
          <w:bCs/>
          <w:color w:val="FF0000"/>
          <w:sz w:val="28"/>
          <w:szCs w:val="28"/>
          <w:rtl/>
          <w:lang w:bidi="ar-SA"/>
        </w:rPr>
      </w:pPr>
    </w:p>
    <w:p w:rsidR="004A624E" w:rsidRDefault="004A624E" w:rsidP="004A624E">
      <w:pPr>
        <w:spacing w:after="0" w:line="240" w:lineRule="auto"/>
        <w:jc w:val="center"/>
        <w:rPr>
          <w:rFonts w:ascii="Lotus" w:eastAsia="Times New Roman" w:hAnsi="Lotus" w:hint="cs"/>
          <w:b/>
          <w:bCs/>
          <w:color w:val="FF0000"/>
          <w:sz w:val="28"/>
          <w:szCs w:val="28"/>
          <w:rtl/>
          <w:lang w:bidi="ar-SA"/>
        </w:rPr>
      </w:pPr>
    </w:p>
    <w:p w:rsidR="004A624E" w:rsidRDefault="004A624E" w:rsidP="004A624E">
      <w:pPr>
        <w:spacing w:after="0" w:line="240" w:lineRule="auto"/>
        <w:jc w:val="center"/>
        <w:rPr>
          <w:rFonts w:ascii="Lotus" w:eastAsia="Times New Roman" w:hAnsi="Lotus" w:hint="cs"/>
          <w:b/>
          <w:bCs/>
          <w:color w:val="FF0000"/>
          <w:sz w:val="28"/>
          <w:szCs w:val="28"/>
          <w:rtl/>
          <w:lang w:bidi="ar-SA"/>
        </w:rPr>
      </w:pPr>
    </w:p>
    <w:p w:rsidR="004A624E" w:rsidRPr="004A624E" w:rsidRDefault="004A624E" w:rsidP="004A624E">
      <w:pPr>
        <w:spacing w:after="0" w:line="240" w:lineRule="auto"/>
        <w:jc w:val="center"/>
        <w:rPr>
          <w:rFonts w:ascii="Lotus" w:eastAsia="Times New Roman" w:hAnsi="Lotus" w:hint="cs"/>
          <w:b/>
          <w:bCs/>
          <w:color w:val="FF0000"/>
          <w:sz w:val="28"/>
          <w:szCs w:val="28"/>
          <w:rtl/>
          <w:lang w:bidi="ar-SA"/>
        </w:rPr>
      </w:pPr>
      <w:r w:rsidRPr="004A624E">
        <w:rPr>
          <w:rFonts w:ascii="Lotus" w:eastAsia="Times New Roman" w:hAnsi="Lotus"/>
          <w:b/>
          <w:bCs/>
          <w:color w:val="FF0000"/>
          <w:sz w:val="28"/>
          <w:szCs w:val="28"/>
          <w:rtl/>
          <w:lang w:bidi="ar-SA"/>
        </w:rPr>
        <w:lastRenderedPageBreak/>
        <w:t>يافتن سلولهاي خاص</w:t>
      </w:r>
    </w:p>
    <w:p w:rsidR="004A624E" w:rsidRPr="004A624E" w:rsidRDefault="004A624E" w:rsidP="004A624E">
      <w:pPr>
        <w:spacing w:after="0" w:line="240" w:lineRule="auto"/>
        <w:jc w:val="center"/>
        <w:rPr>
          <w:rFonts w:ascii="Lotus" w:eastAsia="Times New Roman" w:hAnsi="Lotus" w:hint="cs"/>
          <w:b/>
          <w:bCs/>
          <w:color w:val="FF0000"/>
          <w:sz w:val="28"/>
          <w:szCs w:val="28"/>
          <w:lang w:bidi="ar-SA"/>
        </w:rPr>
      </w:pPr>
    </w:p>
    <w:p w:rsidR="004A624E" w:rsidRPr="004A624E" w:rsidRDefault="004A624E" w:rsidP="004A624E">
      <w:pPr>
        <w:spacing w:after="0" w:line="24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براي يافتن سلولهاي خاص اكسل با شرايط خاص مثلاٌ سلول هايي كه با توضيحات مي باشند يا محتويات سلول های آنها مقادير خاصی می باشد ، از منوی     </w:t>
      </w:r>
      <w:r w:rsidRPr="004A624E">
        <w:rPr>
          <w:rFonts w:ascii="Times New Roman" w:eastAsia="Times New Roman" w:hAnsi="Times New Roman"/>
          <w:sz w:val="24"/>
          <w:szCs w:val="24"/>
          <w:lang w:bidi="ar-SA"/>
        </w:rPr>
        <w:t xml:space="preserve"> Go to | Special</w:t>
      </w:r>
      <w:r w:rsidRPr="004A624E">
        <w:rPr>
          <w:rFonts w:ascii="Lotus" w:eastAsia="Times New Roman" w:hAnsi="Lotus"/>
          <w:sz w:val="24"/>
          <w:szCs w:val="24"/>
          <w:rtl/>
        </w:rPr>
        <w:t xml:space="preserve">  </w:t>
      </w:r>
      <w:r w:rsidRPr="004A624E">
        <w:rPr>
          <w:rFonts w:ascii="Times New Roman" w:eastAsia="Times New Roman" w:hAnsi="Times New Roman" w:cs="Lotus"/>
          <w:sz w:val="24"/>
          <w:szCs w:val="24"/>
          <w:lang w:bidi="ar-SA"/>
        </w:rPr>
        <w:t>Edit |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   را انتخاب می کنيم</w:t>
      </w:r>
      <w:r w:rsidRPr="004A624E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 .</w:t>
      </w:r>
    </w:p>
    <w:p w:rsidR="004A624E" w:rsidRPr="004A624E" w:rsidRDefault="004A624E" w:rsidP="004A624E">
      <w:pPr>
        <w:spacing w:after="0" w:line="24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4A624E">
        <w:rPr>
          <w:rFonts w:ascii="Lotus" w:eastAsia="Times New Roman" w:hAnsi="Lotus"/>
          <w:sz w:val="24"/>
          <w:szCs w:val="24"/>
          <w:rtl/>
        </w:rPr>
        <w:t xml:space="preserve"> برخی گز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ينه هاي اين پنجره</w:t>
      </w:r>
      <w:r w:rsidRPr="004A624E">
        <w:rPr>
          <w:rFonts w:ascii="Lotus" w:eastAsia="Times New Roman" w:hAnsi="Lotus"/>
          <w:sz w:val="24"/>
          <w:szCs w:val="24"/>
          <w:rtl/>
        </w:rPr>
        <w:t xml:space="preserve"> عبارتند از :</w:t>
      </w:r>
    </w:p>
    <w:p w:rsidR="004A624E" w:rsidRPr="004A624E" w:rsidRDefault="004A624E" w:rsidP="004A624E">
      <w:pPr>
        <w:spacing w:after="0" w:line="24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Comment</w:t>
      </w:r>
      <w:r w:rsidRPr="004A624E">
        <w:rPr>
          <w:rFonts w:ascii="Lotus" w:eastAsia="Times New Roman" w:hAnsi="Lotus"/>
          <w:sz w:val="24"/>
          <w:szCs w:val="24"/>
          <w:rtl/>
        </w:rPr>
        <w:t>: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سلولهايي را كه داراي توضيحات مي باشد انتخاب مي كند</w:t>
      </w:r>
      <w:r w:rsidRPr="004A624E">
        <w:rPr>
          <w:rFonts w:ascii="Lotus" w:eastAsia="Times New Roman" w:hAnsi="Lotus"/>
          <w:sz w:val="24"/>
          <w:szCs w:val="24"/>
          <w:rtl/>
        </w:rPr>
        <w:t>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Constants</w:t>
      </w:r>
      <w:r w:rsidRPr="004A624E">
        <w:rPr>
          <w:rFonts w:ascii="Lotus" w:eastAsia="Times New Roman" w:hAnsi="Lotus"/>
          <w:sz w:val="24"/>
          <w:szCs w:val="24"/>
          <w:rtl/>
        </w:rPr>
        <w:t xml:space="preserve">: 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سلولهاي غير خالي را در محدوده جاری انتخاب مي كند که محتويات آنهاشامل:</w:t>
      </w:r>
    </w:p>
    <w:p w:rsidR="004A624E" w:rsidRPr="004A624E" w:rsidRDefault="004A624E" w:rsidP="004A624E">
      <w:pPr>
        <w:numPr>
          <w:ilvl w:val="0"/>
          <w:numId w:val="13"/>
        </w:numPr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proofErr w:type="gramStart"/>
      <w:r w:rsidRPr="004A624E">
        <w:rPr>
          <w:rFonts w:ascii="Lotus" w:eastAsia="Times New Roman" w:hAnsi="Lotus"/>
          <w:sz w:val="24"/>
          <w:szCs w:val="24"/>
          <w:lang w:bidi="ar-SA"/>
        </w:rPr>
        <w:t>numbers</w:t>
      </w:r>
      <w:proofErr w:type="gramEnd"/>
      <w:r w:rsidRPr="004A624E">
        <w:rPr>
          <w:rFonts w:ascii="Lotus" w:eastAsia="Times New Roman" w:hAnsi="Lotus"/>
          <w:sz w:val="24"/>
          <w:szCs w:val="24"/>
          <w:rtl/>
          <w:lang w:bidi="ar-SA"/>
        </w:rPr>
        <w:t>   : اعداد باشد.</w:t>
      </w:r>
    </w:p>
    <w:p w:rsidR="004A624E" w:rsidRPr="004A624E" w:rsidRDefault="004A624E" w:rsidP="004A624E">
      <w:pPr>
        <w:numPr>
          <w:ilvl w:val="0"/>
          <w:numId w:val="13"/>
        </w:numPr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proofErr w:type="gramStart"/>
      <w:r w:rsidRPr="004A624E">
        <w:rPr>
          <w:rFonts w:ascii="Lotus" w:eastAsia="Times New Roman" w:hAnsi="Lotus"/>
          <w:sz w:val="24"/>
          <w:szCs w:val="24"/>
          <w:lang w:bidi="ar-SA"/>
        </w:rPr>
        <w:t>text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  :</w:t>
      </w:r>
      <w:proofErr w:type="gramEnd"/>
      <w:r w:rsidRPr="004A624E">
        <w:rPr>
          <w:rFonts w:ascii="Lotus" w:eastAsia="Times New Roman" w:hAnsi="Lotus"/>
          <w:sz w:val="24"/>
          <w:szCs w:val="24"/>
          <w:rtl/>
          <w:lang w:bidi="ar-SA"/>
        </w:rPr>
        <w:t>      متن باشد .</w:t>
      </w:r>
    </w:p>
    <w:p w:rsidR="004A624E" w:rsidRPr="004A624E" w:rsidRDefault="004A624E" w:rsidP="004A624E">
      <w:pPr>
        <w:numPr>
          <w:ilvl w:val="0"/>
          <w:numId w:val="13"/>
        </w:numPr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proofErr w:type="gramStart"/>
      <w:r w:rsidRPr="004A624E">
        <w:rPr>
          <w:rFonts w:ascii="Lotus" w:eastAsia="Times New Roman" w:hAnsi="Lotus"/>
          <w:sz w:val="24"/>
          <w:szCs w:val="24"/>
          <w:lang w:bidi="ar-SA"/>
        </w:rPr>
        <w:t>logical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  :</w:t>
      </w:r>
      <w:proofErr w:type="gramEnd"/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داده های منطقی باشد .</w:t>
      </w:r>
    </w:p>
    <w:p w:rsidR="004A624E" w:rsidRPr="004A624E" w:rsidRDefault="004A624E" w:rsidP="004A624E">
      <w:pPr>
        <w:numPr>
          <w:ilvl w:val="0"/>
          <w:numId w:val="13"/>
        </w:numPr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proofErr w:type="gramStart"/>
      <w:r w:rsidRPr="004A624E">
        <w:rPr>
          <w:rFonts w:ascii="Lotus" w:eastAsia="Times New Roman" w:hAnsi="Lotus"/>
          <w:sz w:val="24"/>
          <w:szCs w:val="24"/>
          <w:lang w:bidi="ar-SA"/>
        </w:rPr>
        <w:t>error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:</w:t>
      </w:r>
      <w:proofErr w:type="gramEnd"/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شامل خطا باشد 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proofErr w:type="gramStart"/>
      <w:r w:rsidRPr="004A624E">
        <w:rPr>
          <w:rFonts w:ascii="Times New Roman" w:eastAsia="Times New Roman" w:hAnsi="Times New Roman"/>
          <w:b/>
          <w:bCs/>
          <w:sz w:val="24"/>
          <w:szCs w:val="24"/>
        </w:rPr>
        <w:t>formula</w:t>
      </w:r>
      <w:r w:rsidRPr="004A624E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4A624E">
        <w:rPr>
          <w:rFonts w:ascii="Lotus" w:eastAsia="Times New Roman" w:hAnsi="Lotus"/>
          <w:sz w:val="24"/>
          <w:szCs w:val="24"/>
          <w:rtl/>
        </w:rPr>
        <w:t>:</w:t>
      </w:r>
      <w:proofErr w:type="gramEnd"/>
      <w:r w:rsidRPr="004A624E">
        <w:rPr>
          <w:rFonts w:ascii="Lotus" w:eastAsia="Times New Roman" w:hAnsi="Lotus"/>
          <w:sz w:val="24"/>
          <w:szCs w:val="24"/>
          <w:rtl/>
        </w:rPr>
        <w:t xml:space="preserve"> 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سلولهاي غير خالي را در محدوده جاری انتخاب مي كند که فرمول آنهاشاملموارد فوق گردد 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4A624E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Blanks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: سلولهاي خالي محدوده جاری را انتخاب مي كند.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b/>
          <w:bCs/>
          <w:sz w:val="24"/>
          <w:szCs w:val="24"/>
          <w:rtl/>
        </w:rPr>
      </w:pPr>
      <w:r w:rsidRPr="004A624E">
        <w:rPr>
          <w:rFonts w:ascii="Times New Roman" w:eastAsia="Times New Roman" w:hAnsi="Times New Roman"/>
          <w:b/>
          <w:bCs/>
          <w:sz w:val="24"/>
          <w:szCs w:val="24"/>
        </w:rPr>
        <w:t>: Current Region</w:t>
      </w:r>
      <w:r w:rsidRPr="004A624E">
        <w:rPr>
          <w:rFonts w:ascii="Lotus" w:eastAsia="Times New Roman" w:hAnsi="Lotus"/>
          <w:b/>
          <w:bCs/>
          <w:sz w:val="24"/>
          <w:szCs w:val="24"/>
          <w:rtl/>
        </w:rPr>
        <w:t xml:space="preserve"> کل سلول های </w:t>
      </w:r>
      <w:r w:rsidRPr="004A624E">
        <w:rPr>
          <w:rFonts w:ascii="Lotus" w:eastAsia="Times New Roman" w:hAnsi="Lotus"/>
          <w:sz w:val="24"/>
          <w:szCs w:val="24"/>
          <w:rtl/>
        </w:rPr>
        <w:t>محدوده جاری را انتخاب می کند.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Current</w:t>
      </w:r>
      <w:r w:rsidRPr="004A624E">
        <w:rPr>
          <w:rFonts w:ascii="Times New Roman" w:eastAsia="Times New Roman" w:hAnsi="Times New Roman" w:cs="Lotus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array</w:t>
      </w:r>
      <w:r w:rsidRPr="004A624E">
        <w:rPr>
          <w:rFonts w:ascii="Lotus" w:eastAsia="Times New Roman" w:hAnsi="Lotus"/>
          <w:sz w:val="24"/>
          <w:szCs w:val="24"/>
          <w:rtl/>
        </w:rPr>
        <w:t>: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محدوده سلول هاي</w:t>
      </w:r>
      <w:r w:rsidRPr="004A624E">
        <w:rPr>
          <w:rFonts w:ascii="Lotus" w:eastAsia="Times New Roman" w:hAnsi="Lotus"/>
          <w:sz w:val="24"/>
          <w:szCs w:val="24"/>
          <w:rtl/>
        </w:rPr>
        <w:t xml:space="preserve"> آرايه ای 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را انتخاب مي كند</w:t>
      </w:r>
      <w:r w:rsidRPr="004A624E">
        <w:rPr>
          <w:rFonts w:ascii="Lotus" w:eastAsia="Times New Roman" w:hAnsi="Lotus"/>
          <w:sz w:val="24"/>
          <w:szCs w:val="24"/>
          <w:rtl/>
        </w:rPr>
        <w:t>.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4A624E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Objects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: اشياء و اشكال را برروي صفحه انتخاب ميكند</w:t>
      </w:r>
      <w:r w:rsidRPr="004A624E">
        <w:rPr>
          <w:rFonts w:ascii="Lotus" w:eastAsia="Times New Roman" w:hAnsi="Lotus"/>
          <w:sz w:val="24"/>
          <w:szCs w:val="24"/>
          <w:rtl/>
        </w:rPr>
        <w:t>.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Row</w:t>
      </w:r>
      <w:r w:rsidRPr="004A624E">
        <w:rPr>
          <w:rFonts w:ascii="Times New Roman" w:eastAsia="Times New Roman" w:hAnsi="Times New Roman" w:cs="Lotus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differences</w:t>
      </w:r>
      <w:r w:rsidRPr="004A624E">
        <w:rPr>
          <w:rFonts w:ascii="Lotus" w:eastAsia="Times New Roman" w:hAnsi="Lotus"/>
          <w:sz w:val="24"/>
          <w:szCs w:val="24"/>
          <w:rtl/>
        </w:rPr>
        <w:t>: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تمام سلول هايي را كه محتويات آنها با سلول مقايسه متفاوت مي باشد را در يک رديف, </w:t>
      </w:r>
      <w:proofErr w:type="gramStart"/>
      <w:r w:rsidRPr="004A624E">
        <w:rPr>
          <w:rFonts w:ascii="Lotus" w:eastAsia="Times New Roman" w:hAnsi="Lotus"/>
          <w:sz w:val="24"/>
          <w:szCs w:val="24"/>
          <w:rtl/>
          <w:lang w:bidi="ar-SA"/>
        </w:rPr>
        <w:t>انتخاب  مي</w:t>
      </w:r>
      <w:proofErr w:type="gramEnd"/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كند.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Column</w:t>
      </w:r>
      <w:r w:rsidRPr="004A624E">
        <w:rPr>
          <w:rFonts w:ascii="Times New Roman" w:eastAsia="Times New Roman" w:hAnsi="Times New Roman" w:cs="Lotus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differences</w:t>
      </w:r>
      <w:r w:rsidRPr="004A624E">
        <w:rPr>
          <w:rFonts w:ascii="Lotus" w:eastAsia="Times New Roman" w:hAnsi="Lotus"/>
          <w:sz w:val="24"/>
          <w:szCs w:val="24"/>
          <w:rtl/>
        </w:rPr>
        <w:t>: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تمام سلول هايي را كه محتويات آنها با سلول مقايسه متفاوت مي باشد را در يک ستون, انتخاب مي كند.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proofErr w:type="gramStart"/>
      <w:r w:rsidRPr="004A624E">
        <w:rPr>
          <w:rFonts w:ascii="Times New Roman" w:eastAsia="Times New Roman" w:hAnsi="Times New Roman"/>
          <w:b/>
          <w:bCs/>
          <w:sz w:val="24"/>
          <w:szCs w:val="24"/>
        </w:rPr>
        <w:t>precedent</w:t>
      </w:r>
      <w:proofErr w:type="gramEnd"/>
      <w:r w:rsidRPr="004A624E">
        <w:rPr>
          <w:rFonts w:ascii="Lotus" w:eastAsia="Times New Roman" w:hAnsi="Lotus"/>
          <w:sz w:val="24"/>
          <w:szCs w:val="24"/>
          <w:rtl/>
        </w:rPr>
        <w:t>: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تمام سلول هايي را كه در فرمول اين سلول بکار رفته اند رامشخص می کند 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proofErr w:type="gramStart"/>
      <w:r w:rsidRPr="004A624E">
        <w:rPr>
          <w:rFonts w:ascii="Times New Roman" w:eastAsia="Times New Roman" w:hAnsi="Times New Roman"/>
          <w:b/>
          <w:bCs/>
          <w:sz w:val="24"/>
          <w:szCs w:val="24"/>
        </w:rPr>
        <w:t>dependent</w:t>
      </w:r>
      <w:proofErr w:type="gramEnd"/>
      <w:r w:rsidRPr="004A624E">
        <w:rPr>
          <w:rFonts w:ascii="Lotus" w:eastAsia="Times New Roman" w:hAnsi="Lotus"/>
          <w:sz w:val="24"/>
          <w:szCs w:val="24"/>
          <w:rtl/>
        </w:rPr>
        <w:t>: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فرمول هايي را که اين سلول در آنها بکار رفته است را مشخص می کند ..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4A624E">
        <w:rPr>
          <w:rFonts w:ascii="Times New Roman" w:eastAsia="Times New Roman" w:hAnsi="Times New Roman" w:hint="cs"/>
          <w:sz w:val="24"/>
          <w:szCs w:val="24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Last</w:t>
      </w:r>
      <w:r w:rsidRPr="004A624E">
        <w:rPr>
          <w:rFonts w:ascii="Times New Roman" w:eastAsia="Times New Roman" w:hAnsi="Times New Roman" w:cs="Lotus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cell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: آخرين سلول را در محدوده جاری انتخاب می کند.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4A624E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Visible</w:t>
      </w:r>
      <w:r w:rsidRPr="004A624E">
        <w:rPr>
          <w:rFonts w:ascii="Times New Roman" w:eastAsia="Times New Roman" w:hAnsi="Times New Roman" w:cs="Lotus"/>
          <w:sz w:val="24"/>
          <w:szCs w:val="24"/>
          <w:lang w:bidi="ar-SA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cells</w:t>
      </w:r>
      <w:r w:rsidRPr="004A624E">
        <w:rPr>
          <w:rFonts w:ascii="Times New Roman" w:eastAsia="Times New Roman" w:hAnsi="Times New Roman" w:cs="Lotus"/>
          <w:sz w:val="24"/>
          <w:szCs w:val="24"/>
          <w:lang w:bidi="ar-SA"/>
        </w:rPr>
        <w:t xml:space="preserve"> </w:t>
      </w:r>
      <w:proofErr w:type="gramStart"/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only</w:t>
      </w:r>
      <w:r w:rsidRPr="004A624E">
        <w:rPr>
          <w:rFonts w:ascii="Times New Roman" w:eastAsia="Times New Roman" w:hAnsi="Times New Roman" w:cs="Lotus"/>
          <w:sz w:val="24"/>
          <w:szCs w:val="24"/>
          <w:lang w:bidi="ar-SA"/>
        </w:rPr>
        <w:t xml:space="preserve"> 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:</w:t>
      </w:r>
      <w:proofErr w:type="gramEnd"/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فقط سلولهاي قابل مشاهده را انتخاب ميكند (تغيرات شامل سلولهاي پنهان نمي شود</w:t>
      </w:r>
      <w:r w:rsidRPr="004A624E">
        <w:rPr>
          <w:rFonts w:ascii="Lotus" w:eastAsia="Times New Roman" w:hAnsi="Lotus"/>
          <w:sz w:val="24"/>
          <w:szCs w:val="24"/>
          <w:rtl/>
        </w:rPr>
        <w:t>) 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Data Validation</w:t>
      </w:r>
      <w:r w:rsidRPr="004A624E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: معتبر</w:t>
      </w:r>
      <w:r w:rsidRPr="004A624E">
        <w:rPr>
          <w:rFonts w:ascii="Lotus" w:eastAsia="Times New Roman" w:hAnsi="Lotus"/>
          <w:sz w:val="24"/>
          <w:szCs w:val="24"/>
          <w:rtl/>
        </w:rPr>
        <w:t xml:space="preserve"> سازی با شرط:</w:t>
      </w:r>
    </w:p>
    <w:p w:rsidR="004A624E" w:rsidRPr="004A624E" w:rsidRDefault="004A624E" w:rsidP="004A624E">
      <w:pPr>
        <w:spacing w:after="0" w:line="360" w:lineRule="auto"/>
        <w:ind w:left="720"/>
        <w:rPr>
          <w:rFonts w:ascii="Lotus" w:eastAsia="Times New Roman" w:hAnsi="Lotus"/>
          <w:sz w:val="24"/>
          <w:szCs w:val="24"/>
          <w:rtl/>
        </w:rPr>
      </w:pPr>
      <w:r w:rsidRPr="004A624E">
        <w:rPr>
          <w:rFonts w:ascii="Times New Roman" w:eastAsia="Times New Roman" w:hAnsi="Times New Roman" w:hint="cs"/>
          <w:sz w:val="24"/>
          <w:szCs w:val="24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All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: تمام سلولهايي كه داراي قالبندي شرطي باشند انتخاب مي كند.</w:t>
      </w:r>
    </w:p>
    <w:p w:rsidR="004A624E" w:rsidRPr="004A624E" w:rsidRDefault="004A624E" w:rsidP="004A624E">
      <w:pPr>
        <w:spacing w:after="0" w:line="360" w:lineRule="auto"/>
        <w:ind w:left="720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4A624E">
        <w:rPr>
          <w:rFonts w:ascii="Lotus" w:eastAsia="Times New Roman" w:hAnsi="Lotus"/>
          <w:sz w:val="24"/>
          <w:szCs w:val="24"/>
          <w:rtl/>
        </w:rPr>
        <w:t xml:space="preserve"> </w:t>
      </w:r>
      <w:r w:rsidRPr="004A624E">
        <w:rPr>
          <w:rFonts w:ascii="Times New Roman" w:eastAsia="Times New Roman" w:hAnsi="Times New Roman" w:hint="cs"/>
          <w:sz w:val="24"/>
          <w:szCs w:val="24"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Same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: تمام سلول هايي كه قالبندي آنها شبيه قالبندي سلول ها انتخاب شده است را انتخاب مي كند.</w:t>
      </w:r>
    </w:p>
    <w:p w:rsidR="004A624E" w:rsidRPr="004A624E" w:rsidRDefault="004A624E" w:rsidP="004A624E">
      <w:pPr>
        <w:spacing w:after="0" w:line="360" w:lineRule="auto"/>
        <w:jc w:val="center"/>
        <w:outlineLvl w:val="0"/>
        <w:rPr>
          <w:rFonts w:ascii="Lotus" w:eastAsia="Times New Roman" w:hAnsi="Lotus" w:hint="cs"/>
          <w:b/>
          <w:bCs/>
          <w:color w:val="FF0000"/>
          <w:sz w:val="28"/>
          <w:szCs w:val="28"/>
          <w:rtl/>
          <w:lang w:bidi="ar-SA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2A36C06A" wp14:editId="11805A68">
            <wp:extent cx="3838575" cy="2981325"/>
            <wp:effectExtent l="0" t="0" r="9525" b="9525"/>
            <wp:docPr id="9" name="Picture 9" descr="../My%20Documents/exell/آموزش%20جامع%20نرم%20افزار%20اکسل%20EXCEL1_files/exce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g" descr="../My%20Documents/exell/آموزش%20جامع%20نرم%20افزار%20اکسل%20EXCEL1_files/excel18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624E" w:rsidRPr="004A624E" w:rsidRDefault="004A624E" w:rsidP="004A624E">
      <w:pPr>
        <w:spacing w:after="0" w:line="360" w:lineRule="auto"/>
        <w:jc w:val="center"/>
        <w:outlineLvl w:val="0"/>
        <w:rPr>
          <w:rFonts w:ascii="Lotus" w:eastAsia="Times New Roman" w:hAnsi="Lotus" w:hint="cs"/>
          <w:b/>
          <w:bCs/>
          <w:color w:val="FF0000"/>
          <w:sz w:val="28"/>
          <w:szCs w:val="28"/>
          <w:rtl/>
          <w:lang w:bidi="ar-SA"/>
        </w:rPr>
      </w:pPr>
    </w:p>
    <w:p w:rsidR="004A624E" w:rsidRPr="004A624E" w:rsidRDefault="004A624E" w:rsidP="004A624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bidi="ar-SA"/>
        </w:rPr>
      </w:pPr>
      <w:r w:rsidRPr="004A624E">
        <w:rPr>
          <w:rFonts w:ascii="Lotus" w:eastAsia="Times New Roman" w:hAnsi="Lotus"/>
          <w:b/>
          <w:bCs/>
          <w:color w:val="FF0000"/>
          <w:sz w:val="28"/>
          <w:szCs w:val="28"/>
          <w:rtl/>
          <w:lang w:bidi="ar-SA"/>
        </w:rPr>
        <w:t xml:space="preserve">ايجاد يك قالبندي دائمي ( الگو ) :  </w:t>
      </w:r>
      <w:r w:rsidRPr="004A624E">
        <w:rPr>
          <w:rFonts w:ascii="Times New Roman" w:eastAsia="Times New Roman" w:hAnsi="Times New Roman"/>
          <w:b/>
          <w:bCs/>
          <w:color w:val="FF0000"/>
          <w:sz w:val="28"/>
          <w:szCs w:val="28"/>
          <w:lang w:bidi="ar-SA"/>
        </w:rPr>
        <w:t>Style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Lotus" w:eastAsia="Times New Roman" w:hAnsi="Lotus" w:hint="cs"/>
          <w:rtl/>
        </w:rPr>
      </w:pPr>
      <w:r w:rsidRPr="004A624E">
        <w:rPr>
          <w:rFonts w:ascii="Lotus" w:eastAsia="Times New Roman" w:hAnsi="Lotus"/>
          <w:rtl/>
          <w:lang w:bidi="ar-SA"/>
        </w:rPr>
        <w:t>براي تعريف كردن يك قالبندي يا فرمت دايمی ، ابتدا سلول مورد نظر را انتخاب کرده سپس از منو</w:t>
      </w:r>
      <w:r w:rsidRPr="004A624E">
        <w:rPr>
          <w:rFonts w:ascii="Lotus" w:eastAsia="Times New Roman" w:hAnsi="Lotus"/>
          <w:rtl/>
        </w:rPr>
        <w:t xml:space="preserve">ی </w:t>
      </w:r>
      <w:r w:rsidRPr="004A624E">
        <w:rPr>
          <w:rFonts w:ascii="Times New Roman" w:eastAsia="Times New Roman" w:hAnsi="Times New Roman" w:hint="cs"/>
        </w:rPr>
        <w:t xml:space="preserve"> </w:t>
      </w:r>
      <w:r w:rsidRPr="004A624E">
        <w:rPr>
          <w:rFonts w:ascii="Times New Roman" w:eastAsia="Times New Roman" w:hAnsi="Times New Roman"/>
          <w:lang w:bidi="ar-SA"/>
        </w:rPr>
        <w:t xml:space="preserve">Format </w:t>
      </w:r>
      <w:r w:rsidRPr="004A624E">
        <w:rPr>
          <w:rFonts w:ascii="Lotus" w:eastAsia="Times New Roman" w:hAnsi="Lotus"/>
          <w:rtl/>
          <w:lang w:bidi="ar-SA"/>
        </w:rPr>
        <w:t xml:space="preserve">گزينه </w:t>
      </w:r>
      <w:r w:rsidRPr="004A624E">
        <w:rPr>
          <w:rFonts w:ascii="Times New Roman" w:eastAsia="Times New Roman" w:hAnsi="Times New Roman" w:cs="Lotus"/>
          <w:lang w:bidi="ar-SA"/>
        </w:rPr>
        <w:t>Style</w:t>
      </w:r>
      <w:r w:rsidRPr="004A624E">
        <w:rPr>
          <w:rFonts w:ascii="Lotus" w:eastAsia="Times New Roman" w:hAnsi="Lotus"/>
          <w:rtl/>
          <w:lang w:bidi="ar-SA"/>
        </w:rPr>
        <w:t xml:space="preserve"> را انتخاب كرده، ابتدا يك نام جديد را بجای کلمه </w:t>
      </w:r>
      <w:r w:rsidRPr="004A624E">
        <w:rPr>
          <w:rFonts w:ascii="Lotus" w:eastAsia="Times New Roman" w:hAnsi="Lotus"/>
          <w:lang w:bidi="ar-SA"/>
        </w:rPr>
        <w:t>normal</w:t>
      </w:r>
      <w:r w:rsidRPr="004A624E">
        <w:rPr>
          <w:rFonts w:ascii="Lotus" w:eastAsia="Times New Roman" w:hAnsi="Lotus"/>
          <w:rtl/>
          <w:lang w:bidi="ar-SA"/>
        </w:rPr>
        <w:t xml:space="preserve"> مي</w:t>
      </w:r>
      <w:r w:rsidRPr="004A624E">
        <w:rPr>
          <w:rFonts w:ascii="Lotus" w:eastAsia="Times New Roman" w:hAnsi="Lotus"/>
          <w:rtl/>
        </w:rPr>
        <w:t xml:space="preserve"> </w:t>
      </w:r>
      <w:r w:rsidRPr="004A624E">
        <w:rPr>
          <w:rFonts w:ascii="Lotus" w:eastAsia="Times New Roman" w:hAnsi="Lotus"/>
          <w:rtl/>
          <w:lang w:bidi="ar-SA"/>
        </w:rPr>
        <w:t xml:space="preserve">نويسيم سپس كليد </w:t>
      </w:r>
      <w:r w:rsidRPr="004A624E">
        <w:rPr>
          <w:rFonts w:ascii="Times New Roman" w:eastAsia="Times New Roman" w:hAnsi="Times New Roman" w:cs="Lotus"/>
          <w:lang w:bidi="ar-SA"/>
        </w:rPr>
        <w:t xml:space="preserve">Modify </w:t>
      </w:r>
      <w:r w:rsidRPr="004A624E">
        <w:rPr>
          <w:rFonts w:ascii="Lotus" w:eastAsia="Times New Roman" w:hAnsi="Lotus"/>
          <w:rtl/>
        </w:rPr>
        <w:t xml:space="preserve"> </w:t>
      </w:r>
      <w:r w:rsidRPr="004A624E">
        <w:rPr>
          <w:rFonts w:ascii="Lotus" w:eastAsia="Times New Roman" w:hAnsi="Lotus"/>
          <w:rtl/>
          <w:lang w:bidi="ar-SA"/>
        </w:rPr>
        <w:t>را فشار مي دهيم</w:t>
      </w:r>
      <w:r w:rsidRPr="004A624E">
        <w:rPr>
          <w:rFonts w:ascii="Lotus" w:eastAsia="Times New Roman" w:hAnsi="Lotus"/>
          <w:rtl/>
        </w:rPr>
        <w:t xml:space="preserve"> .</w:t>
      </w:r>
      <w:r w:rsidRPr="004A624E">
        <w:rPr>
          <w:rFonts w:ascii="Lotus" w:eastAsia="Times New Roman" w:hAnsi="Lotus"/>
          <w:rtl/>
          <w:lang w:bidi="ar-SA"/>
        </w:rPr>
        <w:t xml:space="preserve"> براي قالبندي مورد نظر فونت، رنگها وكادرهاي دلخواه را انتخاب مي كنيم .سپس كليد </w:t>
      </w:r>
      <w:r w:rsidRPr="004A624E">
        <w:rPr>
          <w:rFonts w:ascii="Times New Roman" w:eastAsia="Times New Roman" w:hAnsi="Times New Roman" w:cs="Lotus"/>
          <w:lang w:bidi="ar-SA"/>
        </w:rPr>
        <w:t>Add</w:t>
      </w:r>
      <w:r w:rsidRPr="004A624E">
        <w:rPr>
          <w:rFonts w:ascii="Lotus" w:eastAsia="Times New Roman" w:hAnsi="Lotus"/>
          <w:rtl/>
          <w:lang w:bidi="ar-SA"/>
        </w:rPr>
        <w:t xml:space="preserve"> را مي فشاريم درپايان </w:t>
      </w:r>
      <w:r w:rsidRPr="004A624E">
        <w:rPr>
          <w:rFonts w:ascii="Times New Roman" w:eastAsia="Times New Roman" w:hAnsi="Times New Roman" w:cs="Lotus"/>
          <w:lang w:bidi="ar-SA"/>
        </w:rPr>
        <w:t>ok</w:t>
      </w:r>
      <w:r w:rsidRPr="004A624E">
        <w:rPr>
          <w:rFonts w:ascii="Lotus" w:eastAsia="Times New Roman" w:hAnsi="Lotus"/>
          <w:rtl/>
        </w:rPr>
        <w:t xml:space="preserve"> را</w:t>
      </w:r>
      <w:r w:rsidRPr="004A624E">
        <w:rPr>
          <w:rFonts w:ascii="Lotus" w:eastAsia="Times New Roman" w:hAnsi="Lotus"/>
          <w:rtl/>
          <w:lang w:bidi="ar-SA"/>
        </w:rPr>
        <w:t xml:space="preserve"> کليک می کنيم </w:t>
      </w:r>
      <w:r w:rsidRPr="004A624E">
        <w:rPr>
          <w:rFonts w:ascii="Lotus" w:eastAsia="Times New Roman" w:hAnsi="Lotus"/>
          <w:rtl/>
        </w:rPr>
        <w:t xml:space="preserve">تا الگو ذخيره گردد . اين الگو در تمام کاربرگ اکسل قابل استفاده است . کافی است سلول های </w:t>
      </w:r>
      <w:r w:rsidRPr="004A624E">
        <w:rPr>
          <w:rFonts w:ascii="Lotus" w:eastAsia="Times New Roman" w:hAnsi="Lotus"/>
          <w:rtl/>
        </w:rPr>
        <w:t>مور</w:t>
      </w:r>
      <w:r w:rsidRPr="004A624E">
        <w:rPr>
          <w:rFonts w:ascii="Lotus" w:eastAsia="Times New Roman" w:hAnsi="Lotus"/>
          <w:rtl/>
        </w:rPr>
        <w:t>نظر را انتخاب کرده و سپس از مسير ذکر شده  ، الگوی دلخواه را انتخاب می کنيم 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>
        <w:rPr>
          <w:rFonts w:ascii="Lotus" w:eastAsia="Times New Roman" w:hAnsi="Lotus"/>
          <w:noProof/>
          <w:sz w:val="24"/>
          <w:szCs w:val="24"/>
          <w:lang w:bidi="ar-SA"/>
        </w:rPr>
        <w:drawing>
          <wp:inline distT="0" distB="0" distL="0" distR="0" wp14:anchorId="4CD801F4" wp14:editId="15CFD4D2">
            <wp:extent cx="5895975" cy="2523984"/>
            <wp:effectExtent l="0" t="0" r="0" b="0"/>
            <wp:docPr id="8" name="Picture 8" descr="2285533-54c_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g" descr="2285533-54c_displ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29" cy="252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4E" w:rsidRPr="004A624E" w:rsidRDefault="004A624E" w:rsidP="004A624E">
      <w:pPr>
        <w:spacing w:after="0" w:line="360" w:lineRule="auto"/>
        <w:jc w:val="lowKashida"/>
        <w:outlineLvl w:val="0"/>
        <w:rPr>
          <w:rFonts w:ascii="Lotus" w:eastAsia="Times New Roman" w:hAnsi="Lotus" w:hint="cs"/>
          <w:b/>
          <w:bCs/>
          <w:sz w:val="26"/>
          <w:szCs w:val="26"/>
          <w:rtl/>
        </w:rPr>
      </w:pPr>
    </w:p>
    <w:p w:rsidR="004A624E" w:rsidRDefault="004A624E" w:rsidP="004A624E">
      <w:pPr>
        <w:spacing w:after="0" w:line="240" w:lineRule="auto"/>
        <w:rPr>
          <w:rFonts w:ascii="Times New Roman" w:eastAsia="Times New Roman" w:hAnsi="Times New Roman" w:hint="cs"/>
          <w:b/>
          <w:bCs/>
          <w:color w:val="336666"/>
          <w:sz w:val="24"/>
          <w:szCs w:val="27"/>
          <w:u w:val="single"/>
          <w:rtl/>
          <w:lang w:bidi="ar-SA"/>
        </w:rPr>
      </w:pPr>
    </w:p>
    <w:p w:rsidR="004A624E" w:rsidRDefault="004A624E" w:rsidP="004A624E">
      <w:pPr>
        <w:spacing w:after="0" w:line="240" w:lineRule="auto"/>
        <w:rPr>
          <w:rFonts w:ascii="Times New Roman" w:eastAsia="Times New Roman" w:hAnsi="Times New Roman" w:hint="cs"/>
          <w:b/>
          <w:bCs/>
          <w:color w:val="336666"/>
          <w:sz w:val="24"/>
          <w:szCs w:val="27"/>
          <w:u w:val="single"/>
          <w:rtl/>
          <w:lang w:bidi="ar-SA"/>
        </w:rPr>
      </w:pPr>
    </w:p>
    <w:p w:rsidR="004A624E" w:rsidRPr="004A624E" w:rsidRDefault="004A624E" w:rsidP="004A624E">
      <w:pPr>
        <w:spacing w:after="0" w:line="240" w:lineRule="auto"/>
        <w:rPr>
          <w:rFonts w:ascii="Times New Roman" w:eastAsia="Times New Roman" w:hAnsi="Times New Roman"/>
          <w:b/>
          <w:bCs/>
          <w:color w:val="336666"/>
          <w:sz w:val="24"/>
          <w:szCs w:val="27"/>
          <w:u w:val="single"/>
          <w:lang w:bidi="ar-SA"/>
        </w:rPr>
      </w:pPr>
      <w:r w:rsidRPr="004A624E">
        <w:rPr>
          <w:rFonts w:ascii="Times New Roman" w:eastAsia="Times New Roman" w:hAnsi="Times New Roman"/>
          <w:b/>
          <w:bCs/>
          <w:color w:val="336666"/>
          <w:sz w:val="24"/>
          <w:szCs w:val="27"/>
          <w:u w:val="single"/>
          <w:rtl/>
          <w:lang w:bidi="ar-SA"/>
        </w:rPr>
        <w:lastRenderedPageBreak/>
        <w:t xml:space="preserve">ابزار  </w:t>
      </w:r>
      <w:r w:rsidRPr="004A624E">
        <w:rPr>
          <w:rFonts w:ascii="Times New Roman" w:eastAsia="Times New Roman" w:hAnsi="Times New Roman"/>
          <w:b/>
          <w:bCs/>
          <w:color w:val="336666"/>
          <w:sz w:val="24"/>
          <w:szCs w:val="27"/>
          <w:u w:val="single"/>
          <w:lang w:bidi="ar-SA"/>
        </w:rPr>
        <w:t>Format painter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4A624E">
        <w:rPr>
          <w:rFonts w:ascii="Lotus" w:eastAsia="Times New Roman" w:hAnsi="Lotus"/>
          <w:sz w:val="24"/>
          <w:szCs w:val="24"/>
          <w:rtl/>
          <w:lang w:bidi="ar-SA"/>
        </w:rPr>
        <w:t>جهت</w:t>
      </w:r>
      <w:r w:rsidRPr="004A624E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كپي كردن وانتقال يك قالبندي به سلول مورد نظر از ابزار</w:t>
      </w:r>
      <w:r w:rsidRPr="004A624E">
        <w:rPr>
          <w:rFonts w:ascii="Times New Roman" w:eastAsia="Times New Roman" w:hAnsi="Times New Roman" w:cs="Lotus"/>
          <w:sz w:val="24"/>
          <w:szCs w:val="24"/>
          <w:lang w:bidi="ar-SA"/>
        </w:rPr>
        <w:t>Format painter</w:t>
      </w:r>
      <w:r w:rsidRPr="004A624E">
        <w:rPr>
          <w:rFonts w:ascii="Lotus" w:eastAsia="Times New Roman" w:hAnsi="Lotus"/>
          <w:sz w:val="24"/>
          <w:szCs w:val="24"/>
          <w:rtl/>
        </w:rPr>
        <w:t xml:space="preserve"> 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استفاده مي كنيم ( ابزاری شبيه برس که فقط قالب بندی را انتقال می دهد ) 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Times New Roman" w:eastAsia="Times New Roman" w:hAnsi="Times New Roman"/>
          <w:color w:val="9AC24C"/>
          <w:sz w:val="24"/>
          <w:szCs w:val="24"/>
          <w:rtl/>
          <w:lang w:bidi="ar-SA"/>
        </w:rPr>
      </w:pP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4A624E" w:rsidRPr="004A624E" w:rsidRDefault="004A624E" w:rsidP="004A624E">
      <w:pPr>
        <w:spacing w:after="0" w:line="240" w:lineRule="auto"/>
        <w:rPr>
          <w:rFonts w:ascii="Times New Roman" w:eastAsia="Times New Roman" w:hAnsi="Times New Roman"/>
          <w:b/>
          <w:bCs/>
          <w:color w:val="336666"/>
          <w:sz w:val="24"/>
          <w:szCs w:val="27"/>
          <w:u w:val="single"/>
          <w:lang w:bidi="ar-SA"/>
        </w:rPr>
      </w:pPr>
      <w:r w:rsidRPr="004A624E">
        <w:rPr>
          <w:rFonts w:ascii="Times New Roman" w:eastAsia="Times New Roman" w:hAnsi="Times New Roman"/>
          <w:b/>
          <w:bCs/>
          <w:color w:val="336666"/>
          <w:sz w:val="24"/>
          <w:szCs w:val="27"/>
          <w:u w:val="single"/>
          <w:rtl/>
          <w:lang w:bidi="ar-SA"/>
        </w:rPr>
        <w:t>قالب بندی شرطی</w:t>
      </w:r>
    </w:p>
    <w:p w:rsidR="004A624E" w:rsidRPr="004A624E" w:rsidRDefault="004A624E" w:rsidP="004A624E">
      <w:pPr>
        <w:spacing w:after="0" w:line="360" w:lineRule="auto"/>
        <w:jc w:val="lowKashida"/>
        <w:outlineLvl w:val="0"/>
        <w:rPr>
          <w:rFonts w:ascii="Times New Roman" w:eastAsia="Times New Roman" w:hAnsi="Times New Roman"/>
          <w:sz w:val="24"/>
          <w:szCs w:val="24"/>
          <w:lang w:bidi="ar-SA"/>
        </w:rPr>
      </w:pPr>
      <w:r w:rsidRPr="004A624E">
        <w:rPr>
          <w:rFonts w:ascii="Lotus" w:eastAsia="Times New Roman" w:hAnsi="Lotus"/>
          <w:b/>
          <w:bCs/>
          <w:sz w:val="26"/>
          <w:szCs w:val="26"/>
          <w:rtl/>
          <w:lang w:bidi="ar-SA"/>
        </w:rPr>
        <w:t>قالب بندي شرطي يا</w:t>
      </w:r>
      <w:r w:rsidRPr="004A624E">
        <w:rPr>
          <w:rFonts w:ascii="Lotus" w:eastAsia="Times New Roman" w:hAnsi="Lotus"/>
          <w:b/>
          <w:bCs/>
          <w:sz w:val="26"/>
          <w:szCs w:val="26"/>
          <w:rtl/>
        </w:rPr>
        <w:t xml:space="preserve"> </w:t>
      </w:r>
      <w:r w:rsidRPr="004A624E">
        <w:rPr>
          <w:rFonts w:ascii="Times New Roman" w:eastAsia="Times New Roman" w:hAnsi="Times New Roman" w:cs="Lotus"/>
          <w:b/>
          <w:bCs/>
          <w:sz w:val="26"/>
          <w:szCs w:val="26"/>
          <w:lang w:bidi="ar-SA"/>
        </w:rPr>
        <w:t>Conditional Formatting</w:t>
      </w:r>
    </w:p>
    <w:p w:rsidR="004A624E" w:rsidRPr="004A624E" w:rsidRDefault="004A624E" w:rsidP="004A624E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</w:rPr>
      </w:pP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هر گاه كاربر بخواهد در مجموعه اي از سلولها يا</w:t>
      </w:r>
      <w:r w:rsidRPr="004A624E">
        <w:rPr>
          <w:rFonts w:ascii="Lotus" w:eastAsia="Times New Roman" w:hAnsi="Lotus"/>
          <w:sz w:val="24"/>
          <w:szCs w:val="24"/>
          <w:rtl/>
        </w:rPr>
        <w:t xml:space="preserve"> 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حتي يك سلول قالب بندي با يك شرط خاص ايجاد كند از گزينه</w:t>
      </w:r>
      <w:r w:rsidRPr="004A624E">
        <w:rPr>
          <w:rFonts w:ascii="Times New Roman" w:eastAsia="Times New Roman" w:hAnsi="Times New Roman" w:cs="Lotus"/>
          <w:sz w:val="24"/>
          <w:szCs w:val="24"/>
          <w:lang w:bidi="ar-SA"/>
        </w:rPr>
        <w:t>Conditional Formatting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 استفاده ميكند </w:t>
      </w:r>
      <w:r w:rsidRPr="004A624E">
        <w:rPr>
          <w:rFonts w:ascii="Lotus" w:eastAsia="Times New Roman" w:hAnsi="Lotus"/>
          <w:sz w:val="24"/>
          <w:szCs w:val="24"/>
          <w:rtl/>
        </w:rPr>
        <w:t>.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4A624E">
        <w:rPr>
          <w:rFonts w:ascii="Lotus" w:eastAsia="Times New Roman" w:hAnsi="Lotus"/>
          <w:sz w:val="24"/>
          <w:szCs w:val="24"/>
          <w:rtl/>
          <w:lang w:bidi="ar-SA"/>
        </w:rPr>
        <w:t>مثال: اگر بخواهيم در يك ستون اعدادي كه بين 9 و صفر قرار ميگيرند به رنگ قرمز نمايش دهد ابتداء ستون مورد نظر را انتخاب كرده</w:t>
      </w:r>
      <w:r w:rsidRPr="004A624E">
        <w:rPr>
          <w:rFonts w:ascii="Lotus" w:eastAsia="Times New Roman" w:hAnsi="Lotus"/>
          <w:sz w:val="24"/>
          <w:szCs w:val="24"/>
          <w:rtl/>
        </w:rPr>
        <w:t xml:space="preserve"> سپس قالب بندی شرطی را 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کليک</w:t>
      </w:r>
      <w:r w:rsidRPr="004A624E">
        <w:rPr>
          <w:rFonts w:ascii="Lotus" w:eastAsia="Times New Roman" w:hAnsi="Lotus"/>
          <w:sz w:val="24"/>
          <w:szCs w:val="24"/>
          <w:rtl/>
        </w:rPr>
        <w:t xml:space="preserve"> کرده , 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>پنجره زير فعال مي</w:t>
      </w:r>
      <w:r w:rsidRPr="004A624E">
        <w:rPr>
          <w:rFonts w:ascii="Lotus" w:eastAsia="Times New Roman" w:hAnsi="Lotus"/>
          <w:sz w:val="24"/>
          <w:szCs w:val="24"/>
          <w:rtl/>
        </w:rPr>
        <w:t xml:space="preserve"> </w:t>
      </w:r>
      <w:r w:rsidRPr="004A624E">
        <w:rPr>
          <w:rFonts w:ascii="Lotus" w:eastAsia="Times New Roman" w:hAnsi="Lotus"/>
          <w:sz w:val="24"/>
          <w:szCs w:val="24"/>
          <w:rtl/>
          <w:lang w:bidi="ar-SA"/>
        </w:rPr>
        <w:t xml:space="preserve">شود .  </w:t>
      </w:r>
    </w:p>
    <w:p w:rsidR="004A624E" w:rsidRPr="004A624E" w:rsidRDefault="004A624E" w:rsidP="004A624E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5486400" cy="4118458"/>
            <wp:effectExtent l="0" t="0" r="0" b="0"/>
            <wp:docPr id="7" name="Picture 7" descr="2075914-a73_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g" descr="2075914-a73_displa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4E" w:rsidRPr="004A624E" w:rsidRDefault="004A624E" w:rsidP="004A624E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4A624E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DE0610" w:rsidRPr="00330507" w:rsidRDefault="00DE0610" w:rsidP="00330507">
      <w:pPr>
        <w:rPr>
          <w:b/>
          <w:bCs/>
        </w:rPr>
      </w:pPr>
    </w:p>
    <w:sectPr w:rsidR="00DE0610" w:rsidRPr="00330507" w:rsidSect="00872C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57" w:rsidRDefault="006D6557" w:rsidP="00E8313F">
      <w:pPr>
        <w:spacing w:after="0" w:line="240" w:lineRule="auto"/>
      </w:pPr>
      <w:r>
        <w:separator/>
      </w:r>
    </w:p>
  </w:endnote>
  <w:endnote w:type="continuationSeparator" w:id="0">
    <w:p w:rsidR="006D6557" w:rsidRDefault="006D655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57" w:rsidRDefault="006D6557" w:rsidP="00E8313F">
      <w:pPr>
        <w:spacing w:after="0" w:line="240" w:lineRule="auto"/>
      </w:pPr>
      <w:r>
        <w:separator/>
      </w:r>
    </w:p>
  </w:footnote>
  <w:footnote w:type="continuationSeparator" w:id="0">
    <w:p w:rsidR="006D6557" w:rsidRDefault="006D655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7AD"/>
    <w:multiLevelType w:val="hybridMultilevel"/>
    <w:tmpl w:val="042670E6"/>
    <w:lvl w:ilvl="0" w:tplc="CA9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4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A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4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E9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4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A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0F23B4"/>
    <w:multiLevelType w:val="multilevel"/>
    <w:tmpl w:val="5BC2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9485E"/>
    <w:multiLevelType w:val="hybridMultilevel"/>
    <w:tmpl w:val="072EDAAE"/>
    <w:lvl w:ilvl="0" w:tplc="F202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6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E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2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8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0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467390"/>
    <w:multiLevelType w:val="hybridMultilevel"/>
    <w:tmpl w:val="4162D718"/>
    <w:lvl w:ilvl="0" w:tplc="46326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46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C7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2641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98D5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2E08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0E6B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5215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042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664A0"/>
    <w:multiLevelType w:val="hybridMultilevel"/>
    <w:tmpl w:val="411C2286"/>
    <w:lvl w:ilvl="0" w:tplc="AFD8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8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6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6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6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4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3145D8"/>
    <w:multiLevelType w:val="hybridMultilevel"/>
    <w:tmpl w:val="6F441060"/>
    <w:lvl w:ilvl="0" w:tplc="ADAC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6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2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9108A0"/>
    <w:multiLevelType w:val="hybridMultilevel"/>
    <w:tmpl w:val="11DC7F5C"/>
    <w:lvl w:ilvl="0" w:tplc="4AD6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4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2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2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5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27169F"/>
    <w:multiLevelType w:val="hybridMultilevel"/>
    <w:tmpl w:val="2A6CC952"/>
    <w:lvl w:ilvl="0" w:tplc="00005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C5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1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C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E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7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8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A6D66"/>
    <w:multiLevelType w:val="hybridMultilevel"/>
    <w:tmpl w:val="79F8ABC8"/>
    <w:lvl w:ilvl="0" w:tplc="C7AA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0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4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6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C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BA4C35"/>
    <w:multiLevelType w:val="hybridMultilevel"/>
    <w:tmpl w:val="8A4CF33A"/>
    <w:lvl w:ilvl="0" w:tplc="B39E3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E8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5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1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8F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83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BD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DB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7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25BD7"/>
    <w:multiLevelType w:val="hybridMultilevel"/>
    <w:tmpl w:val="09AA1FCC"/>
    <w:lvl w:ilvl="0" w:tplc="607A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0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8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AF7D8E"/>
    <w:multiLevelType w:val="hybridMultilevel"/>
    <w:tmpl w:val="00787310"/>
    <w:lvl w:ilvl="0" w:tplc="9226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2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8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A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8B01D6"/>
    <w:multiLevelType w:val="hybridMultilevel"/>
    <w:tmpl w:val="3D64A33E"/>
    <w:lvl w:ilvl="0" w:tplc="1368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0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6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2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8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6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E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AEC"/>
    <w:rsid w:val="00064F44"/>
    <w:rsid w:val="0014785D"/>
    <w:rsid w:val="001B1F6A"/>
    <w:rsid w:val="001D7378"/>
    <w:rsid w:val="00212B3D"/>
    <w:rsid w:val="00216975"/>
    <w:rsid w:val="002D40FC"/>
    <w:rsid w:val="002E48BE"/>
    <w:rsid w:val="00330507"/>
    <w:rsid w:val="0037418D"/>
    <w:rsid w:val="0042160F"/>
    <w:rsid w:val="0044784F"/>
    <w:rsid w:val="00471853"/>
    <w:rsid w:val="004A624E"/>
    <w:rsid w:val="00580DB1"/>
    <w:rsid w:val="006146A7"/>
    <w:rsid w:val="00656681"/>
    <w:rsid w:val="006D6557"/>
    <w:rsid w:val="007C392E"/>
    <w:rsid w:val="00872C72"/>
    <w:rsid w:val="00876485"/>
    <w:rsid w:val="00942C05"/>
    <w:rsid w:val="00A637A9"/>
    <w:rsid w:val="00B10C77"/>
    <w:rsid w:val="00B96CE0"/>
    <w:rsid w:val="00BF3047"/>
    <w:rsid w:val="00C1103D"/>
    <w:rsid w:val="00CF34F2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77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34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6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0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21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8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29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6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73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29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334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88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90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2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5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6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2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13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10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78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7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0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54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0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98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rnoei@yahoo.com" TargetMode="External"/><Relationship Id="rId13" Type="http://schemas.openxmlformats.org/officeDocument/2006/relationships/image" Target="file:///C:\Users\faezeh\Downloads\My%20Documents\exell\&#1570;&#1605;&#1608;&#1586;&#1588;%20&#1580;&#1575;&#1605;&#1593;%20&#1606;&#1585;&#1605;%20&#1575;&#1601;&#1586;&#1575;&#1585;%20&#1575;&#1705;&#1587;&#1604;%20EXCEL1_files\excel18.jp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filehost.to/files/2006-01-08_02/075237_excel1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file:///C:\Users\faezeh\Downloads\My%20Documents\exell\&#1570;&#1605;&#1608;&#1586;&#1588;%20&#1580;&#1575;&#1605;&#1593;%20&#1606;&#1585;&#1605;%20&#1575;&#1601;&#1586;&#1575;&#1585;%20&#1575;&#1705;&#1587;&#1604;%20EXCEL1_files\2285615-1b8_display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2020-04-10T04:53:00Z</dcterms:created>
  <dcterms:modified xsi:type="dcterms:W3CDTF">2020-04-10T04:53:00Z</dcterms:modified>
</cp:coreProperties>
</file>